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37" w:rsidRDefault="00727037" w:rsidP="00727037">
      <w:pPr>
        <w:jc w:val="center"/>
        <w:rPr>
          <w:rFonts w:ascii="Arial" w:hAnsi="Arial" w:cs="Arial"/>
          <w:b/>
          <w:sz w:val="32"/>
        </w:rPr>
      </w:pPr>
      <w:r>
        <w:rPr>
          <w:rFonts w:ascii="Arial" w:hAnsi="Arial" w:cs="Arial"/>
          <w:b/>
          <w:sz w:val="32"/>
        </w:rPr>
        <w:t>Annual Evaluation Form – Non-Manager</w:t>
      </w:r>
      <w:bookmarkStart w:id="0" w:name="_GoBack"/>
      <w:bookmarkEnd w:id="0"/>
    </w:p>
    <w:p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11016" w:type="dxa"/>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292"/>
        <w:gridCol w:w="810"/>
        <w:gridCol w:w="1101"/>
        <w:gridCol w:w="2203"/>
        <w:gridCol w:w="1106"/>
        <w:gridCol w:w="1098"/>
      </w:tblGrid>
      <w:tr w:rsidR="00F23FAD" w:rsidTr="007C3D64">
        <w:trPr>
          <w:tblHeader/>
          <w:jc w:val="center"/>
        </w:trPr>
        <w:tc>
          <w:tcPr>
            <w:tcW w:w="11016" w:type="dxa"/>
            <w:gridSpan w:val="8"/>
            <w:shd w:val="pct15" w:color="auto" w:fill="auto"/>
          </w:tcPr>
          <w:p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7C3D64" w:rsidTr="007C3D64">
        <w:trPr>
          <w:tblHeader/>
          <w:jc w:val="center"/>
        </w:trPr>
        <w:tc>
          <w:tcPr>
            <w:tcW w:w="5508" w:type="dxa"/>
            <w:gridSpan w:val="4"/>
            <w:shd w:val="pct15" w:color="auto" w:fill="auto"/>
          </w:tcPr>
          <w:p w:rsidR="007C3D64" w:rsidRPr="001D711E" w:rsidRDefault="007C3D64"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rsidR="007C3D64" w:rsidRPr="001D711E" w:rsidRDefault="007C3D64" w:rsidP="00FF3193">
            <w:pPr>
              <w:rPr>
                <w:rFonts w:ascii="Arial" w:eastAsia="Times New Roman" w:hAnsi="Arial" w:cs="Times New Roman"/>
                <w:b/>
                <w:sz w:val="16"/>
                <w:szCs w:val="16"/>
              </w:rPr>
            </w:pPr>
            <w:r>
              <w:rPr>
                <w:rFonts w:ascii="Arial" w:eastAsia="Times New Roman" w:hAnsi="Arial" w:cs="Times New Roman"/>
                <w:b/>
              </w:rPr>
              <w:t>Reviewer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0531620"/>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75F5A" w:rsidTr="007C3D64">
        <w:trPr>
          <w:tblHeader/>
          <w:jc w:val="center"/>
        </w:trPr>
        <w:tc>
          <w:tcPr>
            <w:tcW w:w="2203" w:type="dxa"/>
            <w:shd w:val="pct15" w:color="auto" w:fill="auto"/>
          </w:tcPr>
          <w:p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rsidTr="007C3D64">
        <w:trPr>
          <w:tblHeader/>
          <w:jc w:val="center"/>
        </w:trPr>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in order to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rsidTr="007C3D64">
        <w:trPr>
          <w:tblHeader/>
          <w:jc w:val="center"/>
        </w:trPr>
        <w:tc>
          <w:tcPr>
            <w:tcW w:w="11016" w:type="dxa"/>
            <w:gridSpan w:val="8"/>
            <w:shd w:val="clear" w:color="auto" w:fill="auto"/>
          </w:tcPr>
          <w:p w:rsidR="00E26205" w:rsidRPr="00E75F5A" w:rsidRDefault="00E26205" w:rsidP="00FF3193">
            <w:pPr>
              <w:rPr>
                <w:rFonts w:ascii="Arial" w:eastAsia="Times New Roman" w:hAnsi="Arial" w:cs="Times New Roman"/>
                <w:sz w:val="18"/>
                <w:szCs w:val="18"/>
              </w:rPr>
            </w:pPr>
          </w:p>
        </w:tc>
      </w:tr>
      <w:tr w:rsidR="00103F0B" w:rsidTr="007C3D64">
        <w:trPr>
          <w:tblHeader/>
          <w:jc w:val="center"/>
        </w:trPr>
        <w:tc>
          <w:tcPr>
            <w:tcW w:w="4698" w:type="dxa"/>
            <w:gridSpan w:val="3"/>
          </w:tcPr>
          <w:p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5220" w:type="dxa"/>
            <w:gridSpan w:val="4"/>
          </w:tcPr>
          <w:p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351CB6" w:rsidTr="007C3D64">
        <w:trPr>
          <w:jc w:val="center"/>
        </w:trPr>
        <w:tc>
          <w:tcPr>
            <w:tcW w:w="11016" w:type="dxa"/>
            <w:gridSpan w:val="8"/>
            <w:shd w:val="clear" w:color="auto" w:fill="F2F2F2" w:themeFill="background1" w:themeFillShade="F2"/>
          </w:tcPr>
          <w:p w:rsidR="00351CB6" w:rsidRPr="00351CB6" w:rsidRDefault="00351CB6" w:rsidP="00FF3193">
            <w:pPr>
              <w:rPr>
                <w:rStyle w:val="Style1"/>
                <w:b/>
              </w:rPr>
            </w:pPr>
            <w:r>
              <w:rPr>
                <w:rStyle w:val="Style1"/>
                <w:b/>
              </w:rPr>
              <w:t>Competencies:  WHAT</w:t>
            </w:r>
          </w:p>
        </w:tc>
      </w:tr>
      <w:tr w:rsidR="00727037" w:rsidTr="007C3D64">
        <w:trPr>
          <w:jc w:val="center"/>
        </w:trPr>
        <w:tc>
          <w:tcPr>
            <w:tcW w:w="4698" w:type="dxa"/>
            <w:gridSpan w:val="3"/>
          </w:tcPr>
          <w:p w:rsidR="00727037" w:rsidRDefault="00727037">
            <w:pPr>
              <w:rPr>
                <w:rFonts w:ascii="Arial" w:eastAsia="Times New Roman" w:hAnsi="Arial" w:cs="Arial"/>
                <w:b/>
                <w:sz w:val="20"/>
                <w:szCs w:val="20"/>
              </w:rPr>
            </w:pPr>
            <w:r>
              <w:rPr>
                <w:rFonts w:ascii="Arial" w:eastAsia="Times New Roman" w:hAnsi="Arial" w:cs="Arial"/>
                <w:b/>
                <w:sz w:val="20"/>
                <w:szCs w:val="20"/>
              </w:rPr>
              <w:t>Delivering Results</w:t>
            </w:r>
          </w:p>
          <w:p w:rsidR="00727037" w:rsidRDefault="00727037">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Delivers good results for all assigned tasks and goals.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Stays focused on tasks and assignments.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Uses time efficiently to complete assignments.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Maintains current job knowledge and skills.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Is receptive to and implements suggestions for improvement.</w:t>
            </w:r>
          </w:p>
          <w:p w:rsidR="00727037" w:rsidRDefault="00727037">
            <w:pPr>
              <w:ind w:left="720"/>
              <w:rPr>
                <w:rFonts w:ascii="Arial" w:eastAsia="Times New Roman" w:hAnsi="Arial" w:cs="Arial"/>
                <w:sz w:val="12"/>
                <w:szCs w:val="12"/>
              </w:rPr>
            </w:pPr>
          </w:p>
          <w:p w:rsidR="00727037" w:rsidRDefault="00727037" w:rsidP="0050619E">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50619E" w:rsidRPr="000E05E7">
              <w:rPr>
                <w:rFonts w:ascii="Arial" w:eastAsia="Times New Roman" w:hAnsi="Arial" w:cs="Arial"/>
                <w:sz w:val="18"/>
                <w:szCs w:val="18"/>
              </w:rPr>
              <w:t>Unacceptable</w:t>
            </w:r>
            <w:r w:rsidR="0050619E" w:rsidRPr="0050619E">
              <w:rPr>
                <w:rFonts w:ascii="Arial" w:eastAsia="Times New Roman" w:hAnsi="Arial" w:cs="Arial"/>
                <w:sz w:val="18"/>
                <w:szCs w:val="18"/>
              </w:rPr>
              <w:t xml:space="preserve">    </w:t>
            </w:r>
            <w:r w:rsidR="0050619E" w:rsidRPr="000E05E7">
              <w:rPr>
                <w:rFonts w:ascii="Arial" w:eastAsia="Times New Roman" w:hAnsi="Arial" w:cs="Arial"/>
                <w:sz w:val="18"/>
                <w:szCs w:val="18"/>
              </w:rPr>
              <w:t>Far Exceeds Expectations</w:t>
            </w:r>
          </w:p>
        </w:tc>
        <w:sdt>
          <w:sdtPr>
            <w:rPr>
              <w:rStyle w:val="Style1"/>
            </w:rPr>
            <w:id w:val="2050335304"/>
            <w:showingPlcHdr/>
          </w:sdtPr>
          <w:sdtEndPr>
            <w:rPr>
              <w:rStyle w:val="Style1"/>
            </w:rPr>
          </w:sdtEndPr>
          <w:sdtContent>
            <w:tc>
              <w:tcPr>
                <w:tcW w:w="5220" w:type="dxa"/>
                <w:gridSpan w:val="4"/>
              </w:tcPr>
              <w:p w:rsidR="00727037" w:rsidRDefault="00727037">
                <w:pPr>
                  <w:rPr>
                    <w:rFonts w:eastAsia="Times New Roman" w:cs="Times New Roman"/>
                    <w:b/>
                  </w:rPr>
                </w:pPr>
                <w:r>
                  <w:rPr>
                    <w:rStyle w:val="PlaceholderText"/>
                    <w:b/>
                    <w:sz w:val="20"/>
                    <w:szCs w:val="20"/>
                  </w:rPr>
                  <w:t>Click here to enter text.</w:t>
                </w:r>
              </w:p>
            </w:tc>
          </w:sdtContent>
        </w:sdt>
        <w:sdt>
          <w:sdtPr>
            <w:rPr>
              <w:rStyle w:val="Style1"/>
            </w:rPr>
            <w:id w:val="281148571"/>
            <w:showingPlcHdr/>
          </w:sdtPr>
          <w:sdtEndPr>
            <w:rPr>
              <w:rStyle w:val="Style1"/>
            </w:rPr>
          </w:sdtEndPr>
          <w:sdtContent>
            <w:tc>
              <w:tcPr>
                <w:tcW w:w="1098" w:type="dxa"/>
              </w:tcPr>
              <w:p w:rsidR="00727037" w:rsidRDefault="00727037">
                <w:pPr>
                  <w:rPr>
                    <w:rFonts w:eastAsia="Times New Roman" w:cs="Times New Roman"/>
                    <w:b/>
                  </w:rPr>
                </w:pPr>
                <w:r>
                  <w:rPr>
                    <w:rStyle w:val="PlaceholderText"/>
                    <w:b/>
                    <w:sz w:val="20"/>
                    <w:szCs w:val="20"/>
                  </w:rPr>
                  <w:t>Click here to enter text.</w:t>
                </w:r>
              </w:p>
            </w:tc>
          </w:sdtContent>
        </w:sdt>
      </w:tr>
      <w:tr w:rsidR="00035197" w:rsidTr="007C3D64">
        <w:trPr>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t>Problem Solving</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Considers multiple sides of an issue. Weighs consequences before making final decision.  </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Makes informed decisions based on available information.  </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Recognizes issues, and determines actions needed to advance the decision making process. Follows up as necessary.   </w:t>
            </w:r>
          </w:p>
          <w:p w:rsidR="00074F7B" w:rsidRDefault="00074F7B" w:rsidP="00074F7B">
            <w:pPr>
              <w:numPr>
                <w:ilvl w:val="0"/>
                <w:numId w:val="10"/>
              </w:numPr>
              <w:rPr>
                <w:rFonts w:ascii="Arial" w:eastAsia="Times New Roman" w:hAnsi="Arial" w:cs="Arial"/>
                <w:b/>
                <w:sz w:val="18"/>
                <w:szCs w:val="18"/>
              </w:rPr>
            </w:pPr>
            <w:r>
              <w:rPr>
                <w:rFonts w:ascii="Arial" w:eastAsia="Times New Roman" w:hAnsi="Arial" w:cs="Arial"/>
                <w:sz w:val="18"/>
                <w:szCs w:val="18"/>
              </w:rPr>
              <w:t xml:space="preserve">Not discouraged by ambiguous situations. Is open to new ideas and processes. Adjusts approach to achieve results.  </w:t>
            </w:r>
          </w:p>
          <w:p w:rsidR="00074F7B" w:rsidRDefault="00074F7B" w:rsidP="00074F7B">
            <w:pPr>
              <w:ind w:left="720"/>
              <w:rPr>
                <w:rFonts w:ascii="Arial" w:eastAsia="Times New Roman" w:hAnsi="Arial" w:cs="Arial"/>
                <w:b/>
                <w:sz w:val="12"/>
                <w:szCs w:val="12"/>
              </w:rPr>
            </w:pPr>
          </w:p>
          <w:p w:rsidR="00035197" w:rsidRPr="00074F7B" w:rsidRDefault="00074F7B" w:rsidP="0050619E">
            <w:r>
              <w:rPr>
                <w:rFonts w:ascii="Arial" w:eastAsia="Times New Roman" w:hAnsi="Arial" w:cs="Arial"/>
                <w:i/>
                <w:sz w:val="18"/>
                <w:szCs w:val="18"/>
              </w:rPr>
              <w:t>Additional examples:</w:t>
            </w:r>
            <w:r>
              <w:rPr>
                <w:rFonts w:ascii="Arial" w:eastAsia="Times New Roman" w:hAnsi="Arial" w:cs="Arial"/>
                <w:sz w:val="18"/>
                <w:szCs w:val="18"/>
              </w:rPr>
              <w:t xml:space="preserve"> </w:t>
            </w:r>
            <w:r w:rsidR="0050619E" w:rsidRPr="000E05E7">
              <w:rPr>
                <w:rFonts w:ascii="Arial" w:eastAsia="Times New Roman" w:hAnsi="Arial" w:cs="Arial"/>
                <w:sz w:val="18"/>
                <w:szCs w:val="18"/>
              </w:rPr>
              <w:t>Unacceptable</w:t>
            </w:r>
            <w:r w:rsidR="0050619E" w:rsidRPr="0050619E">
              <w:rPr>
                <w:rFonts w:ascii="Arial" w:eastAsia="Times New Roman" w:hAnsi="Arial" w:cs="Arial"/>
                <w:sz w:val="18"/>
                <w:szCs w:val="18"/>
              </w:rPr>
              <w:t xml:space="preserve">    </w:t>
            </w:r>
            <w:r w:rsidR="0050619E" w:rsidRPr="000E05E7">
              <w:rPr>
                <w:rFonts w:ascii="Arial" w:eastAsia="Times New Roman" w:hAnsi="Arial" w:cs="Arial"/>
                <w:sz w:val="18"/>
                <w:szCs w:val="18"/>
              </w:rPr>
              <w:t>Far Exceeds Expectations</w:t>
            </w:r>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5220" w:type="dxa"/>
                <w:gridSpan w:val="4"/>
              </w:tcPr>
              <w:p w:rsidR="00035197" w:rsidRDefault="00035197" w:rsidP="00FF319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rsidR="00035197" w:rsidRDefault="00035197" w:rsidP="00FF3193">
                <w:pPr>
                  <w:rPr>
                    <w:rStyle w:val="Style1"/>
                  </w:rPr>
                </w:pPr>
                <w:r w:rsidRPr="00C83883">
                  <w:rPr>
                    <w:rStyle w:val="PlaceholderText"/>
                    <w:b/>
                    <w:sz w:val="20"/>
                    <w:szCs w:val="20"/>
                  </w:rPr>
                  <w:t>Click here to enter text.</w:t>
                </w:r>
              </w:p>
            </w:tc>
          </w:sdtContent>
        </w:sdt>
      </w:tr>
      <w:tr w:rsidR="001B4DAC" w:rsidTr="007C3D64">
        <w:trPr>
          <w:jc w:val="center"/>
        </w:trPr>
        <w:tc>
          <w:tcPr>
            <w:tcW w:w="4698" w:type="dxa"/>
            <w:gridSpan w:val="3"/>
          </w:tcPr>
          <w:p w:rsidR="00074F7B" w:rsidRDefault="00074F7B" w:rsidP="00074F7B">
            <w:pPr>
              <w:rPr>
                <w:rFonts w:ascii="Arial" w:eastAsia="Times New Roman" w:hAnsi="Arial" w:cs="Arial"/>
                <w:b/>
                <w:sz w:val="20"/>
                <w:szCs w:val="20"/>
              </w:rPr>
            </w:pPr>
            <w:r w:rsidRPr="00521873">
              <w:rPr>
                <w:rFonts w:ascii="Arial" w:eastAsia="Times New Roman" w:hAnsi="Arial" w:cs="Arial"/>
                <w:b/>
                <w:sz w:val="20"/>
                <w:szCs w:val="20"/>
              </w:rPr>
              <w:t>Functional Knowledge and Skills</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513E19" w:rsidRPr="00A13E00"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Demonstrates skills and knowledge relevant to one's own function or work group.</w:t>
            </w:r>
          </w:p>
          <w:p w:rsidR="00513E19" w:rsidRPr="00A13E00"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Applies current best practices in discipline or specialty area.</w:t>
            </w:r>
          </w:p>
          <w:p w:rsidR="00513E19" w:rsidRPr="00A13E00"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Stays aware of major developments in discipline or specialty area.</w:t>
            </w:r>
          </w:p>
          <w:p w:rsidR="00074F7B" w:rsidRPr="00513E19"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Recognized by customers and team members for functional knowledge and skills.</w:t>
            </w:r>
          </w:p>
          <w:p w:rsidR="001B4DAC" w:rsidRPr="00074F7B" w:rsidRDefault="0050619E" w:rsidP="0050619E">
            <w:pPr>
              <w:rPr>
                <w:rFonts w:ascii="Arial" w:eastAsia="Times New Roman" w:hAnsi="Arial" w:cs="Arial"/>
                <w:b/>
                <w:sz w:val="20"/>
                <w:szCs w:val="20"/>
              </w:rPr>
            </w:pPr>
            <w:r>
              <w:rPr>
                <w:rFonts w:ascii="Arial" w:eastAsia="Times New Roman" w:hAnsi="Arial" w:cs="Arial"/>
                <w:i/>
                <w:sz w:val="18"/>
                <w:szCs w:val="18"/>
              </w:rPr>
              <w:lastRenderedPageBreak/>
              <w:br/>
            </w:r>
            <w:r w:rsidR="00074F7B">
              <w:rPr>
                <w:rFonts w:ascii="Arial" w:eastAsia="Times New Roman" w:hAnsi="Arial" w:cs="Arial"/>
                <w:i/>
                <w:sz w:val="18"/>
                <w:szCs w:val="18"/>
              </w:rPr>
              <w:t>Additional examples:</w:t>
            </w:r>
            <w:r w:rsidR="00074F7B">
              <w:rPr>
                <w:rFonts w:ascii="Arial" w:eastAsia="Times New Roman" w:hAnsi="Arial" w:cs="Arial"/>
                <w:sz w:val="18"/>
                <w:szCs w:val="18"/>
              </w:rPr>
              <w:t xml:space="preserve"> </w:t>
            </w:r>
            <w:r w:rsidRPr="000E05E7">
              <w:rPr>
                <w:rFonts w:ascii="Arial" w:eastAsia="Times New Roman" w:hAnsi="Arial" w:cs="Arial"/>
                <w:sz w:val="18"/>
                <w:szCs w:val="18"/>
              </w:rPr>
              <w:t>Unacceptable</w:t>
            </w:r>
            <w:r w:rsidRPr="0050619E">
              <w:rPr>
                <w:rFonts w:ascii="Arial" w:eastAsia="Times New Roman" w:hAnsi="Arial" w:cs="Arial"/>
                <w:sz w:val="18"/>
                <w:szCs w:val="18"/>
              </w:rPr>
              <w:t xml:space="preserve">    </w:t>
            </w:r>
            <w:r w:rsidRPr="000E05E7">
              <w:rPr>
                <w:rFonts w:ascii="Arial" w:eastAsia="Times New Roman" w:hAnsi="Arial" w:cs="Arial"/>
                <w:sz w:val="18"/>
                <w:szCs w:val="18"/>
              </w:rPr>
              <w:t>Far Exceeds Expectations</w:t>
            </w:r>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rsidTr="007C3D64">
        <w:trPr>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lastRenderedPageBreak/>
              <w:t>Service to Others/Customer Focus</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1"/>
              </w:numPr>
              <w:rPr>
                <w:rFonts w:ascii="Arial" w:eastAsia="Times New Roman" w:hAnsi="Arial" w:cs="Arial"/>
                <w:sz w:val="18"/>
                <w:szCs w:val="18"/>
              </w:rPr>
            </w:pPr>
            <w:r>
              <w:rPr>
                <w:rFonts w:ascii="Arial" w:eastAsia="Times New Roman" w:hAnsi="Arial" w:cs="Arial"/>
                <w:sz w:val="18"/>
                <w:szCs w:val="18"/>
              </w:rPr>
              <w:t>Listens to customers (internal and external) and addresses needs and concerns.</w:t>
            </w:r>
          </w:p>
          <w:p w:rsidR="00074F7B" w:rsidRDefault="00074F7B" w:rsidP="00074F7B">
            <w:pPr>
              <w:numPr>
                <w:ilvl w:val="0"/>
                <w:numId w:val="11"/>
              </w:numPr>
              <w:rPr>
                <w:rFonts w:ascii="Arial" w:eastAsia="Times New Roman" w:hAnsi="Arial" w:cs="Arial"/>
                <w:sz w:val="18"/>
                <w:szCs w:val="18"/>
              </w:rPr>
            </w:pPr>
            <w:r>
              <w:rPr>
                <w:rFonts w:ascii="Arial" w:eastAsia="Times New Roman" w:hAnsi="Arial" w:cs="Arial"/>
                <w:sz w:val="18"/>
                <w:szCs w:val="18"/>
              </w:rPr>
              <w:t xml:space="preserve">Keeps customers informed by providing status reports and progress updates.  </w:t>
            </w:r>
          </w:p>
          <w:p w:rsidR="00074F7B" w:rsidRDefault="00074F7B" w:rsidP="00074F7B">
            <w:pPr>
              <w:numPr>
                <w:ilvl w:val="0"/>
                <w:numId w:val="11"/>
              </w:numPr>
              <w:rPr>
                <w:rFonts w:ascii="Arial" w:eastAsia="Times New Roman" w:hAnsi="Arial" w:cs="Arial"/>
                <w:sz w:val="18"/>
                <w:szCs w:val="18"/>
              </w:rPr>
            </w:pPr>
            <w:r>
              <w:rPr>
                <w:rFonts w:ascii="Arial" w:eastAsia="Times New Roman" w:hAnsi="Arial" w:cs="Arial"/>
                <w:sz w:val="18"/>
                <w:szCs w:val="18"/>
              </w:rPr>
              <w:t xml:space="preserve">Delivers on service commitments. Meets established or agreed upon deadlines.   </w:t>
            </w:r>
          </w:p>
          <w:p w:rsidR="00074F7B" w:rsidRDefault="00074F7B" w:rsidP="00074F7B">
            <w:pPr>
              <w:numPr>
                <w:ilvl w:val="0"/>
                <w:numId w:val="11"/>
              </w:numPr>
              <w:rPr>
                <w:rFonts w:ascii="Arial" w:eastAsia="Times New Roman" w:hAnsi="Arial" w:cs="Arial"/>
                <w:b/>
                <w:sz w:val="18"/>
                <w:szCs w:val="18"/>
              </w:rPr>
            </w:pPr>
            <w:r>
              <w:rPr>
                <w:rFonts w:ascii="Arial" w:eastAsia="Times New Roman" w:hAnsi="Arial" w:cs="Arial"/>
                <w:sz w:val="18"/>
                <w:szCs w:val="18"/>
              </w:rPr>
              <w:t>Maintains supportive relationships with customers. Uses initiative to improve outcomes, processes, or measurements.</w:t>
            </w:r>
          </w:p>
          <w:p w:rsidR="00074F7B" w:rsidRDefault="00074F7B" w:rsidP="00074F7B">
            <w:pPr>
              <w:ind w:left="720"/>
              <w:rPr>
                <w:rFonts w:ascii="Arial" w:eastAsia="Times New Roman" w:hAnsi="Arial" w:cs="Arial"/>
                <w:b/>
                <w:sz w:val="12"/>
                <w:szCs w:val="12"/>
              </w:rPr>
            </w:pPr>
          </w:p>
          <w:p w:rsidR="001B4DAC" w:rsidRPr="007D2C8F" w:rsidRDefault="00074F7B" w:rsidP="0050619E">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50619E" w:rsidRPr="000E05E7">
              <w:rPr>
                <w:rFonts w:ascii="Arial" w:eastAsia="Times New Roman" w:hAnsi="Arial" w:cs="Arial"/>
                <w:sz w:val="18"/>
                <w:szCs w:val="18"/>
              </w:rPr>
              <w:t>Unacceptable</w:t>
            </w:r>
            <w:r w:rsidR="0050619E" w:rsidRPr="0050619E">
              <w:rPr>
                <w:rFonts w:ascii="Arial" w:eastAsia="Times New Roman" w:hAnsi="Arial" w:cs="Arial"/>
                <w:sz w:val="18"/>
                <w:szCs w:val="18"/>
              </w:rPr>
              <w:t xml:space="preserve">    </w:t>
            </w:r>
            <w:r w:rsidR="0050619E" w:rsidRPr="000E05E7">
              <w:rPr>
                <w:rFonts w:ascii="Arial" w:eastAsia="Times New Roman" w:hAnsi="Arial" w:cs="Arial"/>
                <w:sz w:val="18"/>
                <w:szCs w:val="18"/>
              </w:rPr>
              <w:t>Far Exceeds Expectations</w:t>
            </w:r>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351CB6" w:rsidTr="007C3D64">
        <w:trPr>
          <w:jc w:val="center"/>
        </w:trPr>
        <w:tc>
          <w:tcPr>
            <w:tcW w:w="11016" w:type="dxa"/>
            <w:gridSpan w:val="8"/>
            <w:shd w:val="clear" w:color="auto" w:fill="F2F2F2" w:themeFill="background1" w:themeFillShade="F2"/>
          </w:tcPr>
          <w:p w:rsidR="00351CB6" w:rsidRPr="00351CB6" w:rsidRDefault="00351CB6" w:rsidP="00FF3193">
            <w:pPr>
              <w:rPr>
                <w:rStyle w:val="Style1"/>
                <w:b/>
              </w:rPr>
            </w:pPr>
            <w:r>
              <w:rPr>
                <w:rStyle w:val="Style1"/>
                <w:b/>
              </w:rPr>
              <w:t>Competencies:  HOW</w:t>
            </w:r>
          </w:p>
        </w:tc>
      </w:tr>
      <w:tr w:rsidR="001B4DAC" w:rsidTr="007C3D64">
        <w:trPr>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t>Building Trust</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Behaves and expresses oneself in an open and honest manner.</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Shares accurate information.</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Completes almost all assignments on time; informs others when a delay will occur. </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Adheres to all policies and procedures.</w:t>
            </w:r>
          </w:p>
          <w:p w:rsidR="00074F7B" w:rsidRDefault="00074F7B" w:rsidP="00074F7B">
            <w:pPr>
              <w:ind w:left="720"/>
              <w:rPr>
                <w:rFonts w:ascii="Arial" w:eastAsia="Times New Roman" w:hAnsi="Arial" w:cs="Arial"/>
                <w:sz w:val="12"/>
                <w:szCs w:val="12"/>
              </w:rPr>
            </w:pPr>
          </w:p>
          <w:p w:rsidR="001B4DAC" w:rsidRPr="00074F7B" w:rsidRDefault="00074F7B" w:rsidP="0050619E">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50619E" w:rsidRPr="000E05E7">
              <w:rPr>
                <w:rFonts w:ascii="Arial" w:eastAsia="Times New Roman" w:hAnsi="Arial" w:cs="Arial"/>
                <w:sz w:val="18"/>
                <w:szCs w:val="18"/>
              </w:rPr>
              <w:t>Unacceptable</w:t>
            </w:r>
            <w:r w:rsidR="0050619E" w:rsidRPr="0050619E">
              <w:rPr>
                <w:rFonts w:ascii="Arial" w:eastAsia="Times New Roman" w:hAnsi="Arial" w:cs="Arial"/>
                <w:sz w:val="18"/>
                <w:szCs w:val="18"/>
              </w:rPr>
              <w:t xml:space="preserve">    </w:t>
            </w:r>
            <w:r w:rsidR="0050619E" w:rsidRPr="000E05E7">
              <w:rPr>
                <w:rFonts w:ascii="Arial" w:eastAsia="Times New Roman" w:hAnsi="Arial" w:cs="Arial"/>
                <w:sz w:val="18"/>
                <w:szCs w:val="18"/>
              </w:rPr>
              <w:t>Far Exceeds Expectations</w:t>
            </w:r>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FF319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FF3193">
                <w:pPr>
                  <w:rPr>
                    <w:rFonts w:ascii="Arial" w:hAnsi="Arial" w:cs="Arial"/>
                    <w:sz w:val="18"/>
                    <w:szCs w:val="18"/>
                  </w:rPr>
                </w:pPr>
                <w:r w:rsidRPr="00C83883">
                  <w:rPr>
                    <w:rStyle w:val="PlaceholderText"/>
                    <w:b/>
                    <w:sz w:val="20"/>
                    <w:szCs w:val="20"/>
                  </w:rPr>
                  <w:t>Click here to enter text.</w:t>
                </w:r>
              </w:p>
            </w:tc>
          </w:sdtContent>
        </w:sdt>
      </w:tr>
      <w:tr w:rsidR="00351CB6" w:rsidTr="007C3D64">
        <w:trPr>
          <w:jc w:val="center"/>
        </w:trPr>
        <w:tc>
          <w:tcPr>
            <w:tcW w:w="4698" w:type="dxa"/>
            <w:gridSpan w:val="3"/>
          </w:tcPr>
          <w:p w:rsidR="00074F7B" w:rsidRDefault="00074F7B" w:rsidP="00074F7B">
            <w:pPr>
              <w:rPr>
                <w:rFonts w:ascii="Arial" w:eastAsia="Times New Roman" w:hAnsi="Arial" w:cs="Arial"/>
                <w:b/>
                <w:sz w:val="20"/>
                <w:szCs w:val="20"/>
              </w:rPr>
            </w:pPr>
            <w:r w:rsidRPr="00521873">
              <w:rPr>
                <w:rFonts w:ascii="Arial" w:eastAsia="Times New Roman" w:hAnsi="Arial" w:cs="Arial"/>
                <w:b/>
                <w:sz w:val="20"/>
                <w:szCs w:val="20"/>
              </w:rPr>
              <w:t>Collaboration</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513E19" w:rsidP="00074F7B">
            <w:pPr>
              <w:numPr>
                <w:ilvl w:val="0"/>
                <w:numId w:val="10"/>
              </w:numPr>
              <w:rPr>
                <w:rFonts w:ascii="Arial" w:eastAsia="Times New Roman" w:hAnsi="Arial" w:cs="Arial"/>
                <w:sz w:val="18"/>
                <w:szCs w:val="18"/>
              </w:rPr>
            </w:pPr>
            <w:r>
              <w:rPr>
                <w:rFonts w:ascii="Arial" w:eastAsia="Times New Roman" w:hAnsi="Arial" w:cs="Arial"/>
                <w:sz w:val="18"/>
                <w:szCs w:val="18"/>
              </w:rPr>
              <w:t>Treats all people with dignity and respect; strives to be fair and consistent.</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Strives to resolve interpersonal conflicts constructively; seeks assistance when needed.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Spends time with others when asked, to help them succeed.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Demonstrates respect of cultural and individual values, regardless of background.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Listens to and considers ideas from others, even when different from own.</w:t>
            </w:r>
          </w:p>
          <w:p w:rsidR="00074F7B" w:rsidRDefault="00074F7B" w:rsidP="00074F7B">
            <w:pPr>
              <w:ind w:left="720"/>
              <w:rPr>
                <w:rFonts w:ascii="Arial" w:eastAsia="Times New Roman" w:hAnsi="Arial" w:cs="Arial"/>
                <w:sz w:val="12"/>
                <w:szCs w:val="12"/>
              </w:rPr>
            </w:pPr>
          </w:p>
          <w:p w:rsidR="00351CB6" w:rsidRPr="00074F7B" w:rsidRDefault="00074F7B" w:rsidP="0050619E">
            <w:pPr>
              <w:rPr>
                <w:rFonts w:ascii="Arial" w:eastAsia="Times New Roman" w:hAnsi="Arial" w:cs="Arial"/>
                <w:b/>
                <w:sz w:val="20"/>
                <w:szCs w:val="20"/>
              </w:rPr>
            </w:pPr>
            <w:r>
              <w:rPr>
                <w:rFonts w:ascii="Arial" w:eastAsia="Times New Roman" w:hAnsi="Arial" w:cs="Arial"/>
                <w:i/>
                <w:sz w:val="18"/>
                <w:szCs w:val="18"/>
              </w:rPr>
              <w:lastRenderedPageBreak/>
              <w:t>Additional examples:</w:t>
            </w:r>
            <w:r>
              <w:rPr>
                <w:rFonts w:ascii="Arial" w:eastAsia="Times New Roman" w:hAnsi="Arial" w:cs="Arial"/>
                <w:sz w:val="18"/>
                <w:szCs w:val="18"/>
              </w:rPr>
              <w:t xml:space="preserve"> </w:t>
            </w:r>
            <w:r w:rsidR="0050619E" w:rsidRPr="000E05E7">
              <w:rPr>
                <w:rFonts w:ascii="Arial" w:eastAsia="Times New Roman" w:hAnsi="Arial" w:cs="Arial"/>
                <w:sz w:val="18"/>
                <w:szCs w:val="18"/>
              </w:rPr>
              <w:t>Unacceptable</w:t>
            </w:r>
            <w:r w:rsidR="0050619E" w:rsidRPr="0050619E">
              <w:rPr>
                <w:rFonts w:ascii="Arial" w:eastAsia="Times New Roman" w:hAnsi="Arial" w:cs="Arial"/>
                <w:sz w:val="18"/>
                <w:szCs w:val="18"/>
              </w:rPr>
              <w:t xml:space="preserve">    </w:t>
            </w:r>
            <w:r w:rsidR="0050619E" w:rsidRPr="000E05E7">
              <w:rPr>
                <w:rFonts w:ascii="Arial" w:eastAsia="Times New Roman" w:hAnsi="Arial" w:cs="Arial"/>
                <w:sz w:val="18"/>
                <w:szCs w:val="18"/>
              </w:rPr>
              <w:t>Far Exceeds Expectations</w:t>
            </w:r>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4D1531">
                <w:pPr>
                  <w:rPr>
                    <w:rFonts w:ascii="Arial" w:hAnsi="Arial" w:cs="Arial"/>
                    <w:sz w:val="18"/>
                    <w:szCs w:val="18"/>
                  </w:rPr>
                </w:pPr>
                <w:r w:rsidRPr="00C83883">
                  <w:rPr>
                    <w:rStyle w:val="PlaceholderText"/>
                    <w:b/>
                    <w:sz w:val="20"/>
                    <w:szCs w:val="20"/>
                  </w:rPr>
                  <w:t>Click here to enter text.</w:t>
                </w:r>
              </w:p>
            </w:tc>
          </w:sdtContent>
        </w:sdt>
      </w:tr>
      <w:tr w:rsidR="00351CB6" w:rsidTr="007C3D64">
        <w:trPr>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lastRenderedPageBreak/>
              <w:t>Communication</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Shares important information with others.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Listens carefully and asks questions when needed.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Communicates in a clear and concise manner using appropriate grammar, pronunciation, and tone.</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Demonstrates professionalism through appropriate body language and nonverbal communication.</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Demonstrates an awareness of when to adjust communication style based on the situation.</w:t>
            </w:r>
          </w:p>
          <w:p w:rsidR="00074F7B" w:rsidRDefault="00074F7B" w:rsidP="00074F7B">
            <w:pPr>
              <w:ind w:left="720"/>
              <w:rPr>
                <w:rFonts w:ascii="Arial" w:eastAsia="Times New Roman" w:hAnsi="Arial" w:cs="Arial"/>
                <w:sz w:val="12"/>
                <w:szCs w:val="12"/>
              </w:rPr>
            </w:pPr>
          </w:p>
          <w:p w:rsidR="00351CB6" w:rsidRPr="007D2C8F" w:rsidRDefault="00074F7B" w:rsidP="0050619E">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50619E" w:rsidRPr="000E05E7">
              <w:rPr>
                <w:rFonts w:ascii="Arial" w:eastAsia="Times New Roman" w:hAnsi="Arial" w:cs="Arial"/>
                <w:sz w:val="18"/>
                <w:szCs w:val="18"/>
              </w:rPr>
              <w:t>Unacceptable</w:t>
            </w:r>
            <w:r w:rsidR="0050619E" w:rsidRPr="0050619E">
              <w:rPr>
                <w:rFonts w:ascii="Arial" w:eastAsia="Times New Roman" w:hAnsi="Arial" w:cs="Arial"/>
                <w:sz w:val="18"/>
                <w:szCs w:val="18"/>
              </w:rPr>
              <w:t xml:space="preserve">    </w:t>
            </w:r>
            <w:r w:rsidR="0050619E" w:rsidRPr="000E05E7">
              <w:rPr>
                <w:rFonts w:ascii="Arial" w:eastAsia="Times New Roman" w:hAnsi="Arial" w:cs="Arial"/>
                <w:sz w:val="18"/>
                <w:szCs w:val="18"/>
              </w:rPr>
              <w:t>Far Exceeds Expectations</w:t>
            </w:r>
          </w:p>
        </w:tc>
        <w:sdt>
          <w:sdtPr>
            <w:rPr>
              <w:rStyle w:val="Style1"/>
            </w:rPr>
            <w:id w:val="230900888"/>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715032695"/>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rsidTr="007C3D64">
        <w:trPr>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t>Taking Initiative</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Responds appropriately on own to improve outcomes, processes or measurements.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Assumes responsibility and leadership when asked.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Accomplishes goals independently, with little need for supervision. Takes ownership and accountability for own performance.</w:t>
            </w:r>
          </w:p>
          <w:p w:rsidR="00074F7B" w:rsidRDefault="00074F7B" w:rsidP="00074F7B">
            <w:pPr>
              <w:numPr>
                <w:ilvl w:val="0"/>
                <w:numId w:val="10"/>
              </w:numPr>
              <w:rPr>
                <w:rFonts w:ascii="Arial" w:eastAsia="Times New Roman" w:hAnsi="Arial" w:cs="Arial"/>
                <w:b/>
                <w:sz w:val="18"/>
                <w:szCs w:val="18"/>
              </w:rPr>
            </w:pPr>
            <w:r>
              <w:rPr>
                <w:rFonts w:ascii="Arial" w:eastAsia="Times New Roman" w:hAnsi="Arial" w:cs="Arial"/>
                <w:sz w:val="18"/>
                <w:szCs w:val="18"/>
              </w:rPr>
              <w:t>Seeks out and/or accepts additional responsibilities in the context of the job.</w:t>
            </w:r>
          </w:p>
          <w:p w:rsidR="00074F7B" w:rsidRDefault="00074F7B" w:rsidP="00074F7B">
            <w:pPr>
              <w:ind w:left="720"/>
              <w:rPr>
                <w:rFonts w:ascii="Arial" w:eastAsia="Times New Roman" w:hAnsi="Arial" w:cs="Arial"/>
                <w:b/>
                <w:sz w:val="12"/>
                <w:szCs w:val="12"/>
              </w:rPr>
            </w:pPr>
          </w:p>
          <w:p w:rsidR="00351CB6" w:rsidRPr="007D2C8F" w:rsidRDefault="00074F7B" w:rsidP="0050619E">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50619E" w:rsidRPr="000E05E7">
              <w:rPr>
                <w:rFonts w:ascii="Arial" w:eastAsia="Times New Roman" w:hAnsi="Arial" w:cs="Arial"/>
                <w:sz w:val="18"/>
                <w:szCs w:val="18"/>
              </w:rPr>
              <w:t>Unacceptable</w:t>
            </w:r>
            <w:r w:rsidR="0050619E" w:rsidRPr="0050619E">
              <w:rPr>
                <w:rFonts w:ascii="Arial" w:eastAsia="Times New Roman" w:hAnsi="Arial" w:cs="Arial"/>
                <w:sz w:val="18"/>
                <w:szCs w:val="18"/>
              </w:rPr>
              <w:t xml:space="preserve">    </w:t>
            </w:r>
            <w:r w:rsidR="0050619E" w:rsidRPr="000E05E7">
              <w:rPr>
                <w:rFonts w:ascii="Arial" w:eastAsia="Times New Roman" w:hAnsi="Arial" w:cs="Arial"/>
                <w:sz w:val="18"/>
                <w:szCs w:val="18"/>
              </w:rPr>
              <w:t>Far Exceeds Expectations</w:t>
            </w:r>
          </w:p>
        </w:tc>
        <w:sdt>
          <w:sdtPr>
            <w:rPr>
              <w:rStyle w:val="Style1"/>
            </w:rPr>
            <w:id w:val="-1566021535"/>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194447948"/>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rsidTr="007C3D64">
        <w:trPr>
          <w:trHeight w:val="4751"/>
          <w:jc w:val="center"/>
        </w:trPr>
        <w:tc>
          <w:tcPr>
            <w:tcW w:w="4698" w:type="dxa"/>
            <w:gridSpan w:val="3"/>
          </w:tcPr>
          <w:p w:rsidR="00351CB6" w:rsidRPr="00E26205" w:rsidRDefault="00351CB6" w:rsidP="00E26205">
            <w:pPr>
              <w:rPr>
                <w:rFonts w:ascii="Arial" w:eastAsia="Times New Roman" w:hAnsi="Arial" w:cs="Arial"/>
                <w:b/>
                <w:sz w:val="20"/>
                <w:szCs w:val="20"/>
              </w:rPr>
            </w:pPr>
            <w:r w:rsidRPr="00E26205">
              <w:rPr>
                <w:rFonts w:ascii="Arial" w:eastAsia="Times New Roman" w:hAnsi="Arial" w:cs="Arial"/>
                <w:b/>
                <w:sz w:val="20"/>
                <w:szCs w:val="20"/>
              </w:rPr>
              <w:lastRenderedPageBreak/>
              <w:t>Overall Score</w:t>
            </w:r>
          </w:p>
          <w:p w:rsidR="00351CB6" w:rsidRPr="00E26205" w:rsidRDefault="00351CB6" w:rsidP="00E26205">
            <w:pPr>
              <w:rPr>
                <w:rFonts w:ascii="Arial" w:eastAsia="Times New Roman" w:hAnsi="Arial" w:cs="Arial"/>
                <w:b/>
                <w:sz w:val="18"/>
                <w:szCs w:val="18"/>
              </w:rPr>
            </w:pP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one or more areas and must be improved.  </w:t>
            </w:r>
            <w:r w:rsidRPr="00E26205">
              <w:rPr>
                <w:rFonts w:ascii="Arial" w:eastAsia="Calibri" w:hAnsi="Arial" w:cs="Arial"/>
                <w:i/>
                <w:sz w:val="18"/>
                <w:szCs w:val="18"/>
              </w:rPr>
              <w:t xml:space="preserve"> 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skills and responsibilities.  Both what is produced and how it is produced meet and often exceed Emory standards and expectations of the position.   Results add value beyond the scope of the current role, often benefiting the division/department.  Examples of these results must be given to </w:t>
            </w:r>
            <w:r w:rsidRPr="00E26205">
              <w:rPr>
                <w:rFonts w:ascii="Arial" w:eastAsia="Calibri" w:hAnsi="Arial" w:cs="Arial"/>
                <w:sz w:val="18"/>
                <w:szCs w:val="18"/>
              </w:rPr>
              <w:lastRenderedPageBreak/>
              <w:t xml:space="preserve">receive this rating.  This rating should be reserved for employees with strong, commendable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assistance, and is widely recognized as a role model.   Examples of the results and sought after expertise must be given to receive this rating.  This rating should be used sparingly and reserved for truly outstanding performance throughout the review period.</w:t>
            </w:r>
          </w:p>
          <w:p w:rsidR="00351CB6" w:rsidRDefault="00351CB6" w:rsidP="00FF3193">
            <w:pPr>
              <w:rPr>
                <w:rFonts w:ascii="Arial" w:hAnsi="Arial"/>
                <w:b/>
              </w:rPr>
            </w:pPr>
          </w:p>
        </w:tc>
        <w:tc>
          <w:tcPr>
            <w:tcW w:w="5220" w:type="dxa"/>
            <w:gridSpan w:val="4"/>
          </w:tcPr>
          <w:p w:rsidR="00351CB6" w:rsidRDefault="00351CB6" w:rsidP="00FF319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rsidR="00351CB6" w:rsidRDefault="00351CB6" w:rsidP="00FF3193">
            <w:pPr>
              <w:rPr>
                <w:rStyle w:val="Style1"/>
              </w:rPr>
            </w:pPr>
          </w:p>
        </w:tc>
        <w:tc>
          <w:tcPr>
            <w:tcW w:w="1098" w:type="dxa"/>
          </w:tcPr>
          <w:p w:rsidR="00351CB6" w:rsidRDefault="00F977E7" w:rsidP="00FF319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351CB6" w:rsidRPr="00C83883">
                  <w:rPr>
                    <w:rStyle w:val="PlaceholderText"/>
                    <w:b/>
                    <w:sz w:val="20"/>
                    <w:szCs w:val="20"/>
                  </w:rPr>
                  <w:t>Click here to enter text.</w:t>
                </w:r>
              </w:sdtContent>
            </w:sdt>
          </w:p>
          <w:p w:rsidR="00351CB6" w:rsidRDefault="00351CB6" w:rsidP="00FF3193">
            <w:pPr>
              <w:rPr>
                <w:rFonts w:ascii="Arial" w:hAnsi="Arial" w:cs="Arial"/>
                <w:sz w:val="18"/>
                <w:szCs w:val="18"/>
              </w:rPr>
            </w:pPr>
          </w:p>
        </w:tc>
      </w:tr>
    </w:tbl>
    <w:p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rsidTr="00255EE3">
        <w:trPr>
          <w:tblHeader/>
          <w:jc w:val="center"/>
        </w:trPr>
        <w:tc>
          <w:tcPr>
            <w:tcW w:w="11016" w:type="dxa"/>
            <w:gridSpan w:val="2"/>
            <w:shd w:val="clear" w:color="auto" w:fill="F2F2F2" w:themeFill="background1" w:themeFillShade="F2"/>
          </w:tcPr>
          <w:p w:rsidR="00255EE3" w:rsidRDefault="00255EE3" w:rsidP="004D1531">
            <w:pPr>
              <w:rPr>
                <w:rFonts w:ascii="Arial" w:eastAsia="Times New Roman" w:hAnsi="Arial" w:cs="Times New Roman"/>
                <w:b/>
              </w:rPr>
            </w:pPr>
            <w:r>
              <w:rPr>
                <w:rFonts w:ascii="Arial" w:eastAsia="Times New Roman" w:hAnsi="Arial" w:cs="Times New Roman"/>
                <w:b/>
              </w:rPr>
              <w:t>Verification of Review</w:t>
            </w:r>
          </w:p>
          <w:p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910C98" w:rsidTr="00A41DC3">
        <w:trPr>
          <w:trHeight w:val="395"/>
          <w:jc w:val="center"/>
        </w:trPr>
        <w:tc>
          <w:tcPr>
            <w:tcW w:w="6812" w:type="dxa"/>
          </w:tcPr>
          <w:p w:rsidR="00910C98" w:rsidRDefault="00910C98" w:rsidP="00A41DC3">
            <w:pPr>
              <w:rPr>
                <w:rFonts w:ascii="Arial" w:hAnsi="Arial"/>
                <w:b/>
              </w:rPr>
            </w:pPr>
            <w:r>
              <w:rPr>
                <w:rFonts w:ascii="Arial" w:hAnsi="Arial" w:cs="Arial"/>
                <w:b/>
                <w:sz w:val="20"/>
                <w:szCs w:val="20"/>
              </w:rPr>
              <w:t xml:space="preserve">Employee Signature:  </w:t>
            </w:r>
          </w:p>
        </w:tc>
        <w:tc>
          <w:tcPr>
            <w:tcW w:w="4204" w:type="dxa"/>
          </w:tcPr>
          <w:p w:rsidR="00910C98" w:rsidRDefault="00910C98" w:rsidP="00A41DC3">
            <w:pPr>
              <w:rPr>
                <w:rFonts w:ascii="Arial" w:hAnsi="Arial"/>
                <w:b/>
              </w:rPr>
            </w:pPr>
            <w:r>
              <w:rPr>
                <w:rFonts w:ascii="Arial" w:hAnsi="Arial" w:cs="Arial"/>
                <w:b/>
                <w:sz w:val="20"/>
                <w:szCs w:val="20"/>
              </w:rPr>
              <w:t>Date:</w:t>
            </w:r>
          </w:p>
        </w:tc>
      </w:tr>
      <w:tr w:rsidR="00910C98" w:rsidTr="00A41DC3">
        <w:trPr>
          <w:trHeight w:val="377"/>
          <w:jc w:val="center"/>
        </w:trPr>
        <w:tc>
          <w:tcPr>
            <w:tcW w:w="6812" w:type="dxa"/>
          </w:tcPr>
          <w:p w:rsidR="00910C98" w:rsidRDefault="00910C98" w:rsidP="00A41DC3">
            <w:pPr>
              <w:rPr>
                <w:rFonts w:ascii="Arial" w:hAnsi="Arial"/>
                <w:b/>
              </w:rPr>
            </w:pPr>
            <w:r>
              <w:rPr>
                <w:rFonts w:ascii="Arial" w:hAnsi="Arial" w:cs="Arial"/>
                <w:b/>
                <w:sz w:val="20"/>
                <w:szCs w:val="20"/>
              </w:rPr>
              <w:t>Supervisor Signature:</w:t>
            </w:r>
          </w:p>
        </w:tc>
        <w:tc>
          <w:tcPr>
            <w:tcW w:w="4204" w:type="dxa"/>
          </w:tcPr>
          <w:p w:rsidR="00910C98" w:rsidRDefault="00910C98" w:rsidP="00A41DC3">
            <w:pPr>
              <w:rPr>
                <w:rFonts w:ascii="Arial" w:hAnsi="Arial"/>
                <w:b/>
              </w:rPr>
            </w:pPr>
            <w:r>
              <w:rPr>
                <w:rFonts w:ascii="Arial" w:hAnsi="Arial" w:cs="Arial"/>
                <w:b/>
                <w:sz w:val="20"/>
                <w:szCs w:val="20"/>
              </w:rPr>
              <w:t>Date:</w:t>
            </w:r>
          </w:p>
        </w:tc>
      </w:tr>
    </w:tbl>
    <w:p w:rsidR="00255EE3" w:rsidRPr="00416E67" w:rsidRDefault="00C567C2" w:rsidP="00416E67">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1A8E2E" wp14:editId="07CD4126">
                <wp:simplePos x="0" y="0"/>
                <wp:positionH relativeFrom="column">
                  <wp:posOffset>4685341</wp:posOffset>
                </wp:positionH>
                <wp:positionV relativeFrom="paragraph">
                  <wp:posOffset>854710</wp:posOffset>
                </wp:positionV>
                <wp:extent cx="2251710" cy="3016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01625"/>
                        </a:xfrm>
                        <a:prstGeom prst="rect">
                          <a:avLst/>
                        </a:prstGeom>
                        <a:solidFill>
                          <a:srgbClr val="FFFFFF"/>
                        </a:solidFill>
                        <a:ln w="9525">
                          <a:noFill/>
                          <a:miter lim="800000"/>
                          <a:headEnd/>
                          <a:tailEnd/>
                        </a:ln>
                      </wps:spPr>
                      <wps:txbx>
                        <w:txbxContent>
                          <w:p w:rsidR="00C567C2" w:rsidRDefault="00C567C2" w:rsidP="00C567C2">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A1A8E2E" id="_x0000_t202" coordsize="21600,21600" o:spt="202" path="m,l,21600r21600,l21600,xe">
                <v:stroke joinstyle="miter"/>
                <v:path gradientshapeok="t" o:connecttype="rect"/>
              </v:shapetype>
              <v:shape id="Text Box 4" o:spid="_x0000_s1026" type="#_x0000_t202" style="position:absolute;margin-left:368.9pt;margin-top:67.3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iPHgIAABs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" stroked="f">
                <v:textbox>
                  <w:txbxContent>
                    <w:p w:rsidR="00C567C2" w:rsidRDefault="00C567C2" w:rsidP="00C567C2">
                      <w:pPr>
                        <w:jc w:val="right"/>
                        <w:rPr>
                          <w:i/>
                        </w:rPr>
                      </w:pPr>
                    </w:p>
                  </w:txbxContent>
                </v:textbox>
              </v:shape>
            </w:pict>
          </mc:Fallback>
        </mc:AlternateContent>
      </w:r>
    </w:p>
    <w:sectPr w:rsidR="00255EE3" w:rsidRPr="00416E67" w:rsidSect="000E05E7">
      <w:headerReference w:type="default" r:id="rId7"/>
      <w:pgSz w:w="12240" w:h="15840"/>
      <w:pgMar w:top="81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E7" w:rsidRDefault="00F977E7" w:rsidP="00BF4EA7">
      <w:pPr>
        <w:spacing w:after="0" w:line="240" w:lineRule="auto"/>
      </w:pPr>
      <w:r>
        <w:separator/>
      </w:r>
    </w:p>
  </w:endnote>
  <w:endnote w:type="continuationSeparator" w:id="0">
    <w:p w:rsidR="00F977E7" w:rsidRDefault="00F977E7"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E7" w:rsidRDefault="00F977E7" w:rsidP="00BF4EA7">
      <w:pPr>
        <w:spacing w:after="0" w:line="240" w:lineRule="auto"/>
      </w:pPr>
      <w:r>
        <w:separator/>
      </w:r>
    </w:p>
  </w:footnote>
  <w:footnote w:type="continuationSeparator" w:id="0">
    <w:p w:rsidR="00F977E7" w:rsidRDefault="00F977E7" w:rsidP="00BF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A7" w:rsidRDefault="00717C32">
    <w:pPr>
      <w:pStyle w:val="Header"/>
    </w:pPr>
    <w:r>
      <w:t xml:space="preserve"> </w:t>
    </w:r>
  </w:p>
  <w:p w:rsidR="00330D4C" w:rsidRDefault="00330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04F"/>
    <w:multiLevelType w:val="hybridMultilevel"/>
    <w:tmpl w:val="BD8C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F5F7D"/>
    <w:multiLevelType w:val="hybridMultilevel"/>
    <w:tmpl w:val="37145B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E313E9"/>
    <w:multiLevelType w:val="hybridMultilevel"/>
    <w:tmpl w:val="28D26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3"/>
  </w:num>
  <w:num w:numId="6">
    <w:abstractNumId w:val="0"/>
  </w:num>
  <w:num w:numId="7">
    <w:abstractNumId w:val="6"/>
  </w:num>
  <w:num w:numId="8">
    <w:abstractNumId w:val="5"/>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B"/>
    <w:rsid w:val="00035197"/>
    <w:rsid w:val="000676A4"/>
    <w:rsid w:val="00074F7B"/>
    <w:rsid w:val="000E05E7"/>
    <w:rsid w:val="00103F0B"/>
    <w:rsid w:val="00162CA1"/>
    <w:rsid w:val="001B4DAC"/>
    <w:rsid w:val="0023541E"/>
    <w:rsid w:val="00255EE3"/>
    <w:rsid w:val="00261444"/>
    <w:rsid w:val="002F3DC4"/>
    <w:rsid w:val="00330D4C"/>
    <w:rsid w:val="00351CB6"/>
    <w:rsid w:val="00371E73"/>
    <w:rsid w:val="00397033"/>
    <w:rsid w:val="003B1E21"/>
    <w:rsid w:val="003D3254"/>
    <w:rsid w:val="003D7A69"/>
    <w:rsid w:val="00416E67"/>
    <w:rsid w:val="00474287"/>
    <w:rsid w:val="00482422"/>
    <w:rsid w:val="0050619E"/>
    <w:rsid w:val="00513E19"/>
    <w:rsid w:val="00521873"/>
    <w:rsid w:val="00567BAC"/>
    <w:rsid w:val="005C0F39"/>
    <w:rsid w:val="005C46DD"/>
    <w:rsid w:val="005C597F"/>
    <w:rsid w:val="00611D49"/>
    <w:rsid w:val="00667A2D"/>
    <w:rsid w:val="00717C32"/>
    <w:rsid w:val="00727037"/>
    <w:rsid w:val="0073322D"/>
    <w:rsid w:val="00760FD7"/>
    <w:rsid w:val="007C3D64"/>
    <w:rsid w:val="00876E5E"/>
    <w:rsid w:val="008A2333"/>
    <w:rsid w:val="00903661"/>
    <w:rsid w:val="00910C98"/>
    <w:rsid w:val="0091328B"/>
    <w:rsid w:val="00933F9A"/>
    <w:rsid w:val="00966E5A"/>
    <w:rsid w:val="00AC75C3"/>
    <w:rsid w:val="00B32430"/>
    <w:rsid w:val="00BC36F0"/>
    <w:rsid w:val="00BF4866"/>
    <w:rsid w:val="00BF4EA7"/>
    <w:rsid w:val="00C567C2"/>
    <w:rsid w:val="00C83883"/>
    <w:rsid w:val="00D31AEB"/>
    <w:rsid w:val="00D53130"/>
    <w:rsid w:val="00D84DE0"/>
    <w:rsid w:val="00E26205"/>
    <w:rsid w:val="00E75F5A"/>
    <w:rsid w:val="00E8104E"/>
    <w:rsid w:val="00ED6F08"/>
    <w:rsid w:val="00F23FAD"/>
    <w:rsid w:val="00F6266F"/>
    <w:rsid w:val="00F7403E"/>
    <w:rsid w:val="00F74EA8"/>
    <w:rsid w:val="00F977E7"/>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1D07A-816C-4FC6-BE66-21988FDE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uiPriority w:val="99"/>
    <w:rsid w:val="00416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9579">
      <w:bodyDiv w:val="1"/>
      <w:marLeft w:val="0"/>
      <w:marRight w:val="0"/>
      <w:marTop w:val="0"/>
      <w:marBottom w:val="0"/>
      <w:divBdr>
        <w:top w:val="none" w:sz="0" w:space="0" w:color="auto"/>
        <w:left w:val="none" w:sz="0" w:space="0" w:color="auto"/>
        <w:bottom w:val="none" w:sz="0" w:space="0" w:color="auto"/>
        <w:right w:val="none" w:sz="0" w:space="0" w:color="auto"/>
      </w:divBdr>
    </w:div>
    <w:div w:id="317923478">
      <w:bodyDiv w:val="1"/>
      <w:marLeft w:val="0"/>
      <w:marRight w:val="0"/>
      <w:marTop w:val="0"/>
      <w:marBottom w:val="0"/>
      <w:divBdr>
        <w:top w:val="none" w:sz="0" w:space="0" w:color="auto"/>
        <w:left w:val="none" w:sz="0" w:space="0" w:color="auto"/>
        <w:bottom w:val="none" w:sz="0" w:space="0" w:color="auto"/>
        <w:right w:val="none" w:sz="0" w:space="0" w:color="auto"/>
      </w:divBdr>
    </w:div>
    <w:div w:id="368116924">
      <w:bodyDiv w:val="1"/>
      <w:marLeft w:val="0"/>
      <w:marRight w:val="0"/>
      <w:marTop w:val="0"/>
      <w:marBottom w:val="0"/>
      <w:divBdr>
        <w:top w:val="none" w:sz="0" w:space="0" w:color="auto"/>
        <w:left w:val="none" w:sz="0" w:space="0" w:color="auto"/>
        <w:bottom w:val="none" w:sz="0" w:space="0" w:color="auto"/>
        <w:right w:val="none" w:sz="0" w:space="0" w:color="auto"/>
      </w:divBdr>
    </w:div>
    <w:div w:id="464585766">
      <w:bodyDiv w:val="1"/>
      <w:marLeft w:val="0"/>
      <w:marRight w:val="0"/>
      <w:marTop w:val="0"/>
      <w:marBottom w:val="0"/>
      <w:divBdr>
        <w:top w:val="none" w:sz="0" w:space="0" w:color="auto"/>
        <w:left w:val="none" w:sz="0" w:space="0" w:color="auto"/>
        <w:bottom w:val="none" w:sz="0" w:space="0" w:color="auto"/>
        <w:right w:val="none" w:sz="0" w:space="0" w:color="auto"/>
      </w:divBdr>
    </w:div>
    <w:div w:id="849562902">
      <w:bodyDiv w:val="1"/>
      <w:marLeft w:val="0"/>
      <w:marRight w:val="0"/>
      <w:marTop w:val="0"/>
      <w:marBottom w:val="0"/>
      <w:divBdr>
        <w:top w:val="none" w:sz="0" w:space="0" w:color="auto"/>
        <w:left w:val="none" w:sz="0" w:space="0" w:color="auto"/>
        <w:bottom w:val="none" w:sz="0" w:space="0" w:color="auto"/>
        <w:right w:val="none" w:sz="0" w:space="0" w:color="auto"/>
      </w:divBdr>
    </w:div>
    <w:div w:id="1189370219">
      <w:bodyDiv w:val="1"/>
      <w:marLeft w:val="0"/>
      <w:marRight w:val="0"/>
      <w:marTop w:val="0"/>
      <w:marBottom w:val="0"/>
      <w:divBdr>
        <w:top w:val="none" w:sz="0" w:space="0" w:color="auto"/>
        <w:left w:val="none" w:sz="0" w:space="0" w:color="auto"/>
        <w:bottom w:val="none" w:sz="0" w:space="0" w:color="auto"/>
        <w:right w:val="none" w:sz="0" w:space="0" w:color="auto"/>
      </w:divBdr>
    </w:div>
    <w:div w:id="1218012340">
      <w:bodyDiv w:val="1"/>
      <w:marLeft w:val="0"/>
      <w:marRight w:val="0"/>
      <w:marTop w:val="0"/>
      <w:marBottom w:val="0"/>
      <w:divBdr>
        <w:top w:val="none" w:sz="0" w:space="0" w:color="auto"/>
        <w:left w:val="none" w:sz="0" w:space="0" w:color="auto"/>
        <w:bottom w:val="none" w:sz="0" w:space="0" w:color="auto"/>
        <w:right w:val="none" w:sz="0" w:space="0" w:color="auto"/>
      </w:divBdr>
    </w:div>
    <w:div w:id="1434790409">
      <w:bodyDiv w:val="1"/>
      <w:marLeft w:val="0"/>
      <w:marRight w:val="0"/>
      <w:marTop w:val="0"/>
      <w:marBottom w:val="0"/>
      <w:divBdr>
        <w:top w:val="none" w:sz="0" w:space="0" w:color="auto"/>
        <w:left w:val="none" w:sz="0" w:space="0" w:color="auto"/>
        <w:bottom w:val="none" w:sz="0" w:space="0" w:color="auto"/>
        <w:right w:val="none" w:sz="0" w:space="0" w:color="auto"/>
      </w:divBdr>
    </w:div>
    <w:div w:id="1632009021">
      <w:bodyDiv w:val="1"/>
      <w:marLeft w:val="0"/>
      <w:marRight w:val="0"/>
      <w:marTop w:val="0"/>
      <w:marBottom w:val="0"/>
      <w:divBdr>
        <w:top w:val="none" w:sz="0" w:space="0" w:color="auto"/>
        <w:left w:val="none" w:sz="0" w:space="0" w:color="auto"/>
        <w:bottom w:val="none" w:sz="0" w:space="0" w:color="auto"/>
        <w:right w:val="none" w:sz="0" w:space="0" w:color="auto"/>
      </w:divBdr>
    </w:div>
    <w:div w:id="1784641986">
      <w:bodyDiv w:val="1"/>
      <w:marLeft w:val="0"/>
      <w:marRight w:val="0"/>
      <w:marTop w:val="0"/>
      <w:marBottom w:val="0"/>
      <w:divBdr>
        <w:top w:val="none" w:sz="0" w:space="0" w:color="auto"/>
        <w:left w:val="none" w:sz="0" w:space="0" w:color="auto"/>
        <w:bottom w:val="none" w:sz="0" w:space="0" w:color="auto"/>
        <w:right w:val="none" w:sz="0" w:space="0" w:color="auto"/>
      </w:divBdr>
    </w:div>
    <w:div w:id="21349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A5"/>
    <w:rsid w:val="0006178F"/>
    <w:rsid w:val="0026013A"/>
    <w:rsid w:val="003754EA"/>
    <w:rsid w:val="0046468E"/>
    <w:rsid w:val="00506935"/>
    <w:rsid w:val="00582977"/>
    <w:rsid w:val="00583385"/>
    <w:rsid w:val="006F5811"/>
    <w:rsid w:val="00702BF7"/>
    <w:rsid w:val="007E03F0"/>
    <w:rsid w:val="008074F1"/>
    <w:rsid w:val="00810EA5"/>
    <w:rsid w:val="009347A1"/>
    <w:rsid w:val="009763A5"/>
    <w:rsid w:val="009A1C8E"/>
    <w:rsid w:val="009E5B1B"/>
    <w:rsid w:val="00A204CE"/>
    <w:rsid w:val="00AA477A"/>
    <w:rsid w:val="00B12212"/>
    <w:rsid w:val="00C42097"/>
    <w:rsid w:val="00E6070B"/>
    <w:rsid w:val="00F02740"/>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88F80847D05D4FE78C57888D8AF26E5A">
    <w:name w:val="88F80847D05D4FE78C57888D8AF26E5A"/>
    <w:rsid w:val="009763A5"/>
    <w:rPr>
      <w:rFonts w:eastAsiaTheme="minorHAnsi"/>
    </w:rPr>
  </w:style>
  <w:style w:type="paragraph" w:customStyle="1" w:styleId="63B741944DB0445BB023D8A7495E2623">
    <w:name w:val="63B741944DB0445BB023D8A7495E2623"/>
    <w:rsid w:val="009763A5"/>
    <w:rPr>
      <w:rFonts w:eastAsiaTheme="minorHAnsi"/>
    </w:rPr>
  </w:style>
  <w:style w:type="paragraph" w:customStyle="1" w:styleId="F1EFDD93C5B0402CAD3D1B98E5015347">
    <w:name w:val="F1EFDD93C5B0402CAD3D1B98E5015347"/>
    <w:rsid w:val="009763A5"/>
  </w:style>
  <w:style w:type="paragraph" w:customStyle="1" w:styleId="78D30DEA99174B718AD2ADAE6354BEB2">
    <w:name w:val="78D30DEA99174B718AD2ADAE6354BEB2"/>
    <w:rsid w:val="009763A5"/>
  </w:style>
  <w:style w:type="paragraph" w:customStyle="1" w:styleId="C7AB8B59EC9442A2A04D1246B3D00F1A">
    <w:name w:val="C7AB8B59EC9442A2A04D1246B3D00F1A"/>
    <w:rsid w:val="009763A5"/>
  </w:style>
  <w:style w:type="paragraph" w:customStyle="1" w:styleId="33EE2DB7A8C74DEE977224FDCDFFED84">
    <w:name w:val="33EE2DB7A8C74DEE977224FDCDFFED84"/>
    <w:rsid w:val="009763A5"/>
  </w:style>
  <w:style w:type="paragraph" w:customStyle="1" w:styleId="720EFDA175554800881AD1B55BCD7F30">
    <w:name w:val="720EFDA175554800881AD1B55BCD7F30"/>
    <w:rsid w:val="009763A5"/>
  </w:style>
  <w:style w:type="paragraph" w:customStyle="1" w:styleId="DD863EED5F8447C89A145F6589456FF9">
    <w:name w:val="DD863EED5F8447C89A145F6589456FF9"/>
    <w:rsid w:val="009763A5"/>
  </w:style>
  <w:style w:type="paragraph" w:customStyle="1" w:styleId="9B46C5C4B77C4EA0A72E0D2F7A05268B">
    <w:name w:val="9B46C5C4B77C4EA0A72E0D2F7A05268B"/>
    <w:rsid w:val="009763A5"/>
  </w:style>
  <w:style w:type="paragraph" w:customStyle="1" w:styleId="BE2B56A139BA4B79AC6812A0638987CC">
    <w:name w:val="BE2B56A139BA4B79AC6812A0638987CC"/>
    <w:rsid w:val="009763A5"/>
  </w:style>
  <w:style w:type="paragraph" w:customStyle="1" w:styleId="AB5C5ACDF42E45DC99D9C73B0C4A264E">
    <w:name w:val="AB5C5ACDF42E45DC99D9C73B0C4A264E"/>
    <w:rsid w:val="009763A5"/>
  </w:style>
  <w:style w:type="paragraph" w:customStyle="1" w:styleId="BDFA81DB462D450E84B14BD53CB0D798">
    <w:name w:val="BDFA81DB462D450E84B14BD53CB0D798"/>
    <w:rsid w:val="009763A5"/>
  </w:style>
  <w:style w:type="paragraph" w:customStyle="1" w:styleId="32C049F2D94641DAA1F225535A11D338">
    <w:name w:val="32C049F2D94641DAA1F225535A11D338"/>
    <w:rsid w:val="009763A5"/>
  </w:style>
  <w:style w:type="paragraph" w:customStyle="1" w:styleId="7A0B37C1A1CB409F9DFA6F4C632CDA3D">
    <w:name w:val="7A0B37C1A1CB409F9DFA6F4C632CDA3D"/>
    <w:rsid w:val="009763A5"/>
  </w:style>
  <w:style w:type="paragraph" w:customStyle="1" w:styleId="F2EAA3F7CAB346CCB036695CBF0709D1">
    <w:name w:val="F2EAA3F7CAB346CCB036695CBF0709D1"/>
    <w:rsid w:val="009763A5"/>
  </w:style>
  <w:style w:type="paragraph" w:customStyle="1" w:styleId="72738BB5F13F4911BE847F82A61D8226">
    <w:name w:val="72738BB5F13F4911BE847F82A61D8226"/>
    <w:rsid w:val="009763A5"/>
  </w:style>
  <w:style w:type="paragraph" w:customStyle="1" w:styleId="8BF831F4985C4679A41C9D980C02D231">
    <w:name w:val="8BF831F4985C4679A41C9D980C02D231"/>
    <w:rsid w:val="009763A5"/>
  </w:style>
  <w:style w:type="paragraph" w:customStyle="1" w:styleId="553869D50C024C9BA59323A193A6CDBE">
    <w:name w:val="553869D50C024C9BA59323A193A6CDBE"/>
    <w:rsid w:val="009763A5"/>
  </w:style>
  <w:style w:type="paragraph" w:customStyle="1" w:styleId="BF39B63E957740B0B3A6520849FB8F94">
    <w:name w:val="BF39B63E957740B0B3A6520849FB8F94"/>
    <w:rsid w:val="009763A5"/>
  </w:style>
  <w:style w:type="paragraph" w:customStyle="1" w:styleId="E063099AE212405BB6FE6CBC98008599">
    <w:name w:val="E063099AE212405BB6FE6CBC98008599"/>
    <w:rsid w:val="009763A5"/>
  </w:style>
  <w:style w:type="paragraph" w:customStyle="1" w:styleId="0A3522FEE1804ACDA891DDC6B7EB6B2D">
    <w:name w:val="0A3522FEE1804ACDA891DDC6B7EB6B2D"/>
    <w:rsid w:val="009763A5"/>
  </w:style>
  <w:style w:type="paragraph" w:customStyle="1" w:styleId="D720A0CC5E2C41F996345FA477BA0276">
    <w:name w:val="D720A0CC5E2C41F996345FA477BA0276"/>
    <w:rsid w:val="009763A5"/>
  </w:style>
  <w:style w:type="paragraph" w:customStyle="1" w:styleId="F43DD24AD6154D15B5DECD3FFEBA66E2">
    <w:name w:val="F43DD24AD6154D15B5DECD3FFEBA66E2"/>
    <w:rsid w:val="009763A5"/>
  </w:style>
  <w:style w:type="paragraph" w:customStyle="1" w:styleId="8E0B8360D60D4264BA9EBCE5C875AF1A">
    <w:name w:val="8E0B8360D60D4264BA9EBCE5C875AF1A"/>
    <w:rsid w:val="009763A5"/>
  </w:style>
  <w:style w:type="paragraph" w:customStyle="1" w:styleId="C8C2E83CE85D43A7813DEA35F9D89614">
    <w:name w:val="C8C2E83CE85D43A7813DEA35F9D89614"/>
    <w:rsid w:val="009763A5"/>
  </w:style>
  <w:style w:type="paragraph" w:customStyle="1" w:styleId="3F312A593E2D471DAD8064D330781518">
    <w:name w:val="3F312A593E2D471DAD8064D330781518"/>
    <w:rsid w:val="009763A5"/>
  </w:style>
  <w:style w:type="paragraph" w:customStyle="1" w:styleId="5EFAC49C05E8487391CDA87B4EB17C79">
    <w:name w:val="5EFAC49C05E8487391CDA87B4EB17C79"/>
    <w:rsid w:val="0026013A"/>
  </w:style>
  <w:style w:type="paragraph" w:customStyle="1" w:styleId="FFC9ECE6616545AF97452AC1139DE22F">
    <w:name w:val="FFC9ECE6616545AF97452AC1139DE22F"/>
    <w:rsid w:val="00F81457"/>
  </w:style>
  <w:style w:type="paragraph" w:customStyle="1" w:styleId="71DD8BB0FDB54619890921ADDDD17476">
    <w:name w:val="71DD8BB0FDB54619890921ADDDD17476"/>
    <w:rsid w:val="009E5B1B"/>
  </w:style>
  <w:style w:type="paragraph" w:customStyle="1" w:styleId="FD67E08F32B44DFFB4F41A65B4EF087D">
    <w:name w:val="FD67E08F32B44DFFB4F41A65B4EF087D"/>
    <w:rsid w:val="00583385"/>
  </w:style>
  <w:style w:type="paragraph" w:customStyle="1" w:styleId="28C33EAADE1445CF9007B422719C482D">
    <w:name w:val="28C33EAADE1445CF9007B422719C482D"/>
    <w:rsid w:val="00583385"/>
  </w:style>
  <w:style w:type="paragraph" w:customStyle="1" w:styleId="6EF6A2AF5E7547F1B5AED4D39083B875">
    <w:name w:val="6EF6A2AF5E7547F1B5AED4D39083B875"/>
    <w:rsid w:val="00583385"/>
  </w:style>
  <w:style w:type="paragraph" w:customStyle="1" w:styleId="5363BB1B259342CEB62F94BA6358B39C">
    <w:name w:val="5363BB1B259342CEB62F94BA6358B39C"/>
    <w:rsid w:val="00583385"/>
  </w:style>
  <w:style w:type="paragraph" w:customStyle="1" w:styleId="F795314D3B8640E394AF9B7155B2B1B6">
    <w:name w:val="F795314D3B8640E394AF9B7155B2B1B6"/>
    <w:rsid w:val="00583385"/>
  </w:style>
  <w:style w:type="paragraph" w:customStyle="1" w:styleId="878B1634802C46B1A5C1DD48EE85024D">
    <w:name w:val="878B1634802C46B1A5C1DD48EE85024D"/>
    <w:rsid w:val="00506935"/>
  </w:style>
  <w:style w:type="paragraph" w:customStyle="1" w:styleId="587584CD7EC54DA0A90187FDD65DB130">
    <w:name w:val="587584CD7EC54DA0A90187FDD65DB130"/>
    <w:rsid w:val="00506935"/>
  </w:style>
  <w:style w:type="paragraph" w:customStyle="1" w:styleId="6AB15BAE5DF94DA7B0FBA06A194C6C17">
    <w:name w:val="6AB15BAE5DF94DA7B0FBA06A194C6C17"/>
    <w:rsid w:val="00506935"/>
  </w:style>
  <w:style w:type="paragraph" w:customStyle="1" w:styleId="5F145D5A15124468A812AFFA5B1C81FE">
    <w:name w:val="5F145D5A15124468A812AFFA5B1C81FE"/>
    <w:rsid w:val="003754EA"/>
  </w:style>
  <w:style w:type="paragraph" w:customStyle="1" w:styleId="1F09481755F14567B6B9331E307484B6">
    <w:name w:val="1F09481755F14567B6B9331E307484B6"/>
    <w:rsid w:val="009347A1"/>
  </w:style>
  <w:style w:type="paragraph" w:customStyle="1" w:styleId="2D4DF447497C403D90A5DF5D3A4265B6">
    <w:name w:val="2D4DF447497C403D90A5DF5D3A4265B6"/>
    <w:rsid w:val="009347A1"/>
  </w:style>
  <w:style w:type="paragraph" w:customStyle="1" w:styleId="F0EFFC1C411A463995634BE37C8A9061">
    <w:name w:val="F0EFFC1C411A463995634BE37C8A9061"/>
    <w:rsid w:val="009347A1"/>
  </w:style>
  <w:style w:type="paragraph" w:customStyle="1" w:styleId="D0AE94CA766B4A7B98E3588102A45651">
    <w:name w:val="D0AE94CA766B4A7B98E3588102A45651"/>
    <w:rsid w:val="009347A1"/>
  </w:style>
  <w:style w:type="paragraph" w:customStyle="1" w:styleId="D07BA9A51A214FB784B5A6F75E9BFD66">
    <w:name w:val="D07BA9A51A214FB784B5A6F75E9BFD66"/>
    <w:rsid w:val="009347A1"/>
  </w:style>
  <w:style w:type="paragraph" w:customStyle="1" w:styleId="F61E6C761DA142DA875AE36A57829DD4">
    <w:name w:val="F61E6C761DA142DA875AE36A57829DD4"/>
    <w:rsid w:val="006F5811"/>
  </w:style>
  <w:style w:type="paragraph" w:customStyle="1" w:styleId="CDD015444C284B4A8F2D80FFEBD2C3CF">
    <w:name w:val="CDD015444C284B4A8F2D80FFEBD2C3CF"/>
    <w:rsid w:val="006F5811"/>
  </w:style>
  <w:style w:type="paragraph" w:customStyle="1" w:styleId="A2DC22EC41034106A1CF1A89632A4C22">
    <w:name w:val="A2DC22EC41034106A1CF1A89632A4C22"/>
    <w:rsid w:val="006F5811"/>
  </w:style>
  <w:style w:type="paragraph" w:customStyle="1" w:styleId="A03C261EFE7643FA9D402BBF33C6256E">
    <w:name w:val="A03C261EFE7643FA9D402BBF33C6256E"/>
    <w:rsid w:val="006F5811"/>
  </w:style>
  <w:style w:type="paragraph" w:customStyle="1" w:styleId="E59DD3DBC6EA4C79BE6CBAE8284A37E2">
    <w:name w:val="E59DD3DBC6EA4C79BE6CBAE8284A37E2"/>
    <w:rsid w:val="006F5811"/>
  </w:style>
  <w:style w:type="paragraph" w:customStyle="1" w:styleId="6F916283B81E4EAEA16B05ECD9CA4AAD">
    <w:name w:val="6F916283B81E4EAEA16B05ECD9CA4AAD"/>
    <w:rsid w:val="006F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Raheel</cp:lastModifiedBy>
  <cp:revision>6</cp:revision>
  <dcterms:created xsi:type="dcterms:W3CDTF">2018-11-20T17:20:00Z</dcterms:created>
  <dcterms:modified xsi:type="dcterms:W3CDTF">2019-06-13T06:03:00Z</dcterms:modified>
</cp:coreProperties>
</file>